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6" w:type="dxa"/>
        <w:tblInd w:w="-104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6"/>
        <w:gridCol w:w="1056"/>
        <w:gridCol w:w="181"/>
        <w:gridCol w:w="1056"/>
        <w:gridCol w:w="979"/>
        <w:gridCol w:w="1312"/>
        <w:gridCol w:w="1178"/>
        <w:gridCol w:w="160"/>
        <w:gridCol w:w="824"/>
        <w:gridCol w:w="15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1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ind w:firstLine="640" w:firstLineChars="200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pacing w:line="540" w:lineRule="atLeast"/>
              <w:ind w:firstLine="288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幼儿园非在编专任教师招聘预报名表</w:t>
            </w:r>
          </w:p>
          <w:bookmarkEnd w:id="0"/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2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户籍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7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起始学历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29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是否具有教师资格证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专业技术职 称</w:t>
            </w: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5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ind w:firstLine="12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邮 箱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 务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3" w:hRule="atLeast"/>
        </w:trPr>
        <w:tc>
          <w:tcPr>
            <w:tcW w:w="1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简 历</w:t>
            </w:r>
          </w:p>
        </w:tc>
        <w:tc>
          <w:tcPr>
            <w:tcW w:w="82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从初中开始填起：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98836F3"/>
    <w:rsid w:val="198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2022-06-15T05:24:00Z</dcterms:created>
  <dc:creator>十柒i</dc:creator>
  <cp:lastModifiedBy>十柒i</cp:lastModifiedBy>
  <dcterms:modified xsi:type="dcterms:W3CDTF">2022-06-15T05:25:03Z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1AE029A4B9DF4299B8F8E8104249FF18</vt:lpwstr>
  </property>
</Properties>
</file>